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54" w:rsidRPr="00567BC5" w:rsidRDefault="00592254" w:rsidP="006F1DB1">
      <w:pPr>
        <w:jc w:val="center"/>
        <w:textAlignment w:val="baseline"/>
        <w:rPr>
          <w:noProof/>
          <w:szCs w:val="28"/>
          <w:lang w:val="uk-UA"/>
        </w:rPr>
      </w:pPr>
      <w:r w:rsidRPr="007A217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9.75pt;height:52.5pt;visibility:visible">
            <v:imagedata r:id="rId4" o:title=""/>
          </v:shape>
        </w:pict>
      </w:r>
    </w:p>
    <w:p w:rsidR="00592254" w:rsidRPr="00567BC5" w:rsidRDefault="00592254" w:rsidP="006F1DB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592254" w:rsidRPr="00F23F21" w:rsidRDefault="00592254" w:rsidP="006F1DB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  <w:lang w:val="uk-UA"/>
        </w:rPr>
      </w:pPr>
      <w:r w:rsidRPr="00F23F21">
        <w:rPr>
          <w:b/>
          <w:caps/>
          <w:szCs w:val="28"/>
          <w:lang w:val="uk-UA"/>
        </w:rPr>
        <w:t>БЕРЕГІВСЬКА РАЙОННА</w:t>
      </w:r>
      <w:r w:rsidRPr="00F23F21">
        <w:rPr>
          <w:rFonts w:ascii="Arial CYR" w:hAnsi="Arial CYR" w:cs="Arial CYR"/>
          <w:b/>
          <w:caps/>
          <w:szCs w:val="28"/>
          <w:lang w:val="uk-UA"/>
        </w:rPr>
        <w:t xml:space="preserve"> </w:t>
      </w:r>
      <w:r w:rsidRPr="00F23F21">
        <w:rPr>
          <w:b/>
          <w:szCs w:val="28"/>
          <w:lang w:val="uk-UA"/>
        </w:rPr>
        <w:t>ДЕРЖАВНА АДМІНІСТРАЦІЯ</w:t>
      </w:r>
    </w:p>
    <w:p w:rsidR="00592254" w:rsidRPr="00F23F21" w:rsidRDefault="00592254" w:rsidP="006F1DB1">
      <w:pPr>
        <w:keepNext/>
        <w:tabs>
          <w:tab w:val="left" w:pos="2268"/>
        </w:tabs>
        <w:jc w:val="center"/>
        <w:rPr>
          <w:b/>
          <w:szCs w:val="28"/>
          <w:lang w:val="uk-UA"/>
        </w:rPr>
      </w:pPr>
      <w:r w:rsidRPr="00F23F21"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92254" w:rsidRPr="00567BC5" w:rsidRDefault="00592254" w:rsidP="006F1DB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567BC5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92254" w:rsidRDefault="00592254" w:rsidP="00AC4DB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92254" w:rsidRPr="00FD2F97" w:rsidRDefault="00592254" w:rsidP="006F1DB1">
      <w:pPr>
        <w:tabs>
          <w:tab w:val="left" w:pos="4962"/>
        </w:tabs>
        <w:jc w:val="both"/>
        <w:rPr>
          <w:rFonts w:ascii="Antiqua" w:hAnsi="Antiqua" w:cs="Antiqua"/>
          <w:b/>
          <w:bCs/>
          <w:sz w:val="26"/>
          <w:szCs w:val="26"/>
          <w:lang w:val="en-US"/>
        </w:rPr>
      </w:pPr>
      <w:r w:rsidRPr="00FD2F97">
        <w:rPr>
          <w:rFonts w:ascii="Times New Roman CYR" w:hAnsi="Times New Roman CYR" w:cs="Times New Roman CYR"/>
          <w:b/>
          <w:bCs/>
          <w:szCs w:val="28"/>
          <w:lang w:val="uk-UA"/>
        </w:rPr>
        <w:t>09.12.2019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 xml:space="preserve">           </w:t>
      </w:r>
      <w:r w:rsidRPr="006F1DB1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</w:t>
      </w:r>
      <w:r w:rsidRPr="006F1DB1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Берегове                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</w:t>
      </w:r>
      <w:r w:rsidRPr="006F1DB1">
        <w:rPr>
          <w:rFonts w:ascii="Times New Roman CYR" w:hAnsi="Times New Roman CYR" w:cs="Times New Roman CYR"/>
          <w:b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 xml:space="preserve">  417</w:t>
      </w:r>
    </w:p>
    <w:p w:rsidR="00592254" w:rsidRPr="00441BD7" w:rsidRDefault="00592254" w:rsidP="00AC4DB8">
      <w:pPr>
        <w:jc w:val="center"/>
        <w:rPr>
          <w:sz w:val="26"/>
          <w:szCs w:val="26"/>
          <w:lang w:val="uk-UA"/>
        </w:rPr>
      </w:pPr>
    </w:p>
    <w:p w:rsidR="00592254" w:rsidRDefault="00592254" w:rsidP="00AC4DB8">
      <w:pPr>
        <w:rPr>
          <w:rFonts w:ascii="Times New Roman CYR" w:hAnsi="Times New Roman CYR" w:cs="Times New Roman CYR"/>
          <w:szCs w:val="28"/>
          <w:lang w:val="uk-UA"/>
        </w:rPr>
      </w:pPr>
    </w:p>
    <w:p w:rsidR="00592254" w:rsidRPr="001E0738" w:rsidRDefault="00592254" w:rsidP="00AC4DB8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розпорядження голови райдержадміністрації </w:t>
      </w:r>
      <w:r w:rsidRPr="005B66B5">
        <w:rPr>
          <w:b/>
          <w:szCs w:val="28"/>
          <w:lang w:val="uk-UA"/>
        </w:rPr>
        <w:t>30.10.2017 №  420</w:t>
      </w:r>
      <w:r>
        <w:rPr>
          <w:szCs w:val="28"/>
          <w:lang w:val="uk-UA"/>
        </w:rPr>
        <w:t xml:space="preserve"> </w:t>
      </w:r>
      <w:r>
        <w:rPr>
          <w:b/>
          <w:lang w:val="uk-UA"/>
        </w:rPr>
        <w:t>„</w:t>
      </w:r>
      <w:r w:rsidRPr="001E0738">
        <w:rPr>
          <w:b/>
          <w:lang w:val="uk-UA"/>
        </w:rPr>
        <w:t>Про оптимізацію суб’єктів надання</w:t>
      </w:r>
    </w:p>
    <w:p w:rsidR="00592254" w:rsidRPr="001E0738" w:rsidRDefault="00592254" w:rsidP="00AC4DB8">
      <w:pPr>
        <w:ind w:firstLine="708"/>
        <w:jc w:val="center"/>
        <w:rPr>
          <w:b/>
          <w:lang w:val="uk-UA"/>
        </w:rPr>
      </w:pPr>
      <w:r w:rsidRPr="001E0738">
        <w:rPr>
          <w:b/>
          <w:lang w:val="uk-UA"/>
        </w:rPr>
        <w:t>соціальних послуг</w:t>
      </w:r>
      <w:r>
        <w:rPr>
          <w:b/>
          <w:lang w:val="uk-UA"/>
        </w:rPr>
        <w:t>”</w:t>
      </w:r>
    </w:p>
    <w:p w:rsidR="00592254" w:rsidRPr="001E0738" w:rsidRDefault="00592254" w:rsidP="00AC4DB8">
      <w:pPr>
        <w:ind w:firstLine="708"/>
        <w:jc w:val="center"/>
        <w:rPr>
          <w:b/>
          <w:lang w:val="uk-UA"/>
        </w:rPr>
      </w:pPr>
    </w:p>
    <w:p w:rsidR="00592254" w:rsidRDefault="00592254" w:rsidP="00AC4DB8">
      <w:pPr>
        <w:jc w:val="both"/>
        <w:rPr>
          <w:b/>
          <w:lang w:val="uk-UA"/>
        </w:rPr>
      </w:pPr>
    </w:p>
    <w:p w:rsidR="00592254" w:rsidRDefault="00592254" w:rsidP="00AC4DB8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статей 6 і 39 Закону України </w:t>
      </w:r>
      <w:r w:rsidRPr="00BB5E1D">
        <w:rPr>
          <w:lang w:val="uk-UA"/>
        </w:rPr>
        <w:t>“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>
        <w:rPr>
          <w:lang w:val="uk-UA"/>
        </w:rPr>
        <w:t>:</w:t>
      </w:r>
    </w:p>
    <w:p w:rsidR="00592254" w:rsidRDefault="00592254" w:rsidP="00AC4DB8">
      <w:pPr>
        <w:ind w:firstLine="708"/>
        <w:jc w:val="both"/>
        <w:rPr>
          <w:lang w:val="uk-UA"/>
        </w:rPr>
      </w:pPr>
    </w:p>
    <w:p w:rsidR="00592254" w:rsidRPr="00AC4DB8" w:rsidRDefault="00592254" w:rsidP="00AC4DB8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до розпорядження голови райдержадміністрації </w:t>
      </w:r>
      <w:r w:rsidRPr="00AC4DB8">
        <w:rPr>
          <w:szCs w:val="28"/>
          <w:lang w:val="uk-UA"/>
        </w:rPr>
        <w:t>30.10.2017 №  420</w:t>
      </w:r>
      <w:r>
        <w:rPr>
          <w:szCs w:val="28"/>
          <w:lang w:val="uk-UA"/>
        </w:rPr>
        <w:t xml:space="preserve"> </w:t>
      </w:r>
      <w:r w:rsidRPr="00AC4DB8">
        <w:rPr>
          <w:lang w:val="uk-UA"/>
        </w:rPr>
        <w:t>„Про оптимізацію суб’єктів надання</w:t>
      </w:r>
      <w:r>
        <w:rPr>
          <w:lang w:val="uk-UA"/>
        </w:rPr>
        <w:t xml:space="preserve"> </w:t>
      </w:r>
      <w:r w:rsidRPr="00AC4DB8">
        <w:rPr>
          <w:lang w:val="uk-UA"/>
        </w:rPr>
        <w:t>соціальних послуг”</w:t>
      </w:r>
      <w:r>
        <w:rPr>
          <w:lang w:val="uk-UA"/>
        </w:rPr>
        <w:t>, виклавши структуру та граничну чисельність працівників</w:t>
      </w:r>
      <w:r w:rsidRPr="00AC4DB8">
        <w:rPr>
          <w:lang w:val="uk-UA"/>
        </w:rPr>
        <w:t xml:space="preserve"> </w:t>
      </w:r>
      <w:r w:rsidRPr="00FA77E2">
        <w:rPr>
          <w:lang w:val="uk-UA"/>
        </w:rPr>
        <w:t>Берегівського районного територіальн</w:t>
      </w:r>
      <w:r>
        <w:rPr>
          <w:lang w:val="uk-UA"/>
        </w:rPr>
        <w:t>ого</w:t>
      </w:r>
      <w:r w:rsidRPr="00FA77E2">
        <w:rPr>
          <w:lang w:val="uk-UA"/>
        </w:rPr>
        <w:t xml:space="preserve"> центр соціального обслуговування (надання соціальних послуг)</w:t>
      </w:r>
      <w:r>
        <w:rPr>
          <w:lang w:val="uk-UA"/>
        </w:rPr>
        <w:t xml:space="preserve"> в новій редакції,  що додається. </w:t>
      </w:r>
    </w:p>
    <w:p w:rsidR="00592254" w:rsidRDefault="00592254" w:rsidP="00C45549">
      <w:pPr>
        <w:ind w:firstLine="708"/>
        <w:jc w:val="both"/>
        <w:rPr>
          <w:lang w:val="uk-UA"/>
        </w:rPr>
      </w:pPr>
      <w:r>
        <w:rPr>
          <w:lang w:val="uk-UA"/>
        </w:rPr>
        <w:t>2. Берегівському районному</w:t>
      </w:r>
      <w:r w:rsidRPr="00FA77E2">
        <w:rPr>
          <w:lang w:val="uk-UA"/>
        </w:rPr>
        <w:t xml:space="preserve"> територіальн</w:t>
      </w:r>
      <w:r>
        <w:rPr>
          <w:lang w:val="uk-UA"/>
        </w:rPr>
        <w:t>ому</w:t>
      </w:r>
      <w:r w:rsidRPr="00FA77E2">
        <w:rPr>
          <w:lang w:val="uk-UA"/>
        </w:rPr>
        <w:t xml:space="preserve"> центр</w:t>
      </w:r>
      <w:r>
        <w:rPr>
          <w:lang w:val="uk-UA"/>
        </w:rPr>
        <w:t>у</w:t>
      </w:r>
      <w:r w:rsidRPr="00FA77E2">
        <w:rPr>
          <w:lang w:val="uk-UA"/>
        </w:rPr>
        <w:t xml:space="preserve"> соціального обслуговування</w:t>
      </w:r>
      <w:r>
        <w:rPr>
          <w:lang w:val="uk-UA"/>
        </w:rPr>
        <w:t xml:space="preserve"> внести зміни до Положення про</w:t>
      </w:r>
      <w:r w:rsidRPr="00F61657">
        <w:t xml:space="preserve"> </w:t>
      </w:r>
      <w:r>
        <w:rPr>
          <w:lang w:val="uk-UA"/>
        </w:rPr>
        <w:t>Берегівський районний</w:t>
      </w:r>
      <w:r w:rsidRPr="00FA77E2">
        <w:rPr>
          <w:lang w:val="uk-UA"/>
        </w:rPr>
        <w:t xml:space="preserve"> територіальн</w:t>
      </w:r>
      <w:r>
        <w:rPr>
          <w:lang w:val="uk-UA"/>
        </w:rPr>
        <w:t>ий</w:t>
      </w:r>
      <w:r w:rsidRPr="00FA77E2">
        <w:rPr>
          <w:lang w:val="uk-UA"/>
        </w:rPr>
        <w:t xml:space="preserve"> центр соціального обслуговування (надання соціальних послуг)</w:t>
      </w:r>
      <w:r>
        <w:rPr>
          <w:lang w:val="uk-UA"/>
        </w:rPr>
        <w:t xml:space="preserve"> та подати на затвердження голові  райдержадміністрації до 27</w:t>
      </w:r>
      <w:bookmarkStart w:id="0" w:name="_GoBack"/>
      <w:bookmarkEnd w:id="0"/>
      <w:r>
        <w:rPr>
          <w:lang w:val="uk-UA"/>
        </w:rPr>
        <w:t xml:space="preserve"> грудня 2019 року.</w:t>
      </w:r>
    </w:p>
    <w:p w:rsidR="00592254" w:rsidRDefault="00592254" w:rsidP="00AC4DB8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3. Контроль за виконанням цього розпорядження залишаю за собою.</w:t>
      </w:r>
    </w:p>
    <w:p w:rsidR="00592254" w:rsidRDefault="00592254" w:rsidP="00AC4DB8">
      <w:pPr>
        <w:jc w:val="both"/>
        <w:rPr>
          <w:lang w:val="uk-UA"/>
        </w:rPr>
      </w:pPr>
    </w:p>
    <w:p w:rsidR="00592254" w:rsidRDefault="00592254" w:rsidP="00AC4DB8">
      <w:pPr>
        <w:jc w:val="both"/>
        <w:rPr>
          <w:lang w:val="uk-UA"/>
        </w:rPr>
      </w:pPr>
    </w:p>
    <w:p w:rsidR="00592254" w:rsidRDefault="00592254" w:rsidP="00AC4DB8">
      <w:pPr>
        <w:jc w:val="both"/>
        <w:rPr>
          <w:lang w:val="uk-UA"/>
        </w:rPr>
      </w:pPr>
    </w:p>
    <w:p w:rsidR="00592254" w:rsidRDefault="00592254" w:rsidP="00AC4DB8">
      <w:pPr>
        <w:jc w:val="both"/>
        <w:rPr>
          <w:lang w:val="uk-UA"/>
        </w:rPr>
      </w:pPr>
    </w:p>
    <w:p w:rsidR="00592254" w:rsidRPr="00EB3DB9" w:rsidRDefault="00592254" w:rsidP="00AC4DB8">
      <w:pPr>
        <w:tabs>
          <w:tab w:val="left" w:pos="7230"/>
        </w:tabs>
        <w:jc w:val="both"/>
        <w:rPr>
          <w:b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uk-UA"/>
        </w:rPr>
        <w:tab/>
        <w:t xml:space="preserve">     І.ПЕТРУШКА</w:t>
      </w:r>
    </w:p>
    <w:p w:rsidR="00592254" w:rsidRDefault="00592254" w:rsidP="00AC4DB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592254" w:rsidRDefault="00592254" w:rsidP="00AC4DB8">
      <w:pPr>
        <w:ind w:left="5664" w:firstLine="708"/>
        <w:jc w:val="right"/>
        <w:rPr>
          <w:sz w:val="32"/>
          <w:szCs w:val="32"/>
          <w:lang w:val="uk-UA"/>
        </w:rPr>
      </w:pPr>
    </w:p>
    <w:p w:rsidR="00592254" w:rsidRDefault="00592254" w:rsidP="00AC4DB8">
      <w:pPr>
        <w:ind w:left="5664" w:firstLine="708"/>
        <w:jc w:val="right"/>
        <w:rPr>
          <w:sz w:val="32"/>
          <w:szCs w:val="32"/>
          <w:lang w:val="uk-UA"/>
        </w:rPr>
      </w:pPr>
    </w:p>
    <w:p w:rsidR="00592254" w:rsidRDefault="00592254" w:rsidP="00AC4DB8">
      <w:pPr>
        <w:ind w:left="5664" w:firstLine="708"/>
        <w:jc w:val="right"/>
        <w:rPr>
          <w:sz w:val="32"/>
          <w:szCs w:val="32"/>
          <w:lang w:val="uk-UA"/>
        </w:rPr>
      </w:pPr>
    </w:p>
    <w:p w:rsidR="00592254" w:rsidRDefault="00592254" w:rsidP="00AC4DB8">
      <w:pPr>
        <w:ind w:left="5664" w:firstLine="708"/>
        <w:jc w:val="right"/>
        <w:rPr>
          <w:sz w:val="32"/>
          <w:szCs w:val="32"/>
          <w:lang w:val="uk-UA"/>
        </w:rPr>
      </w:pPr>
    </w:p>
    <w:p w:rsidR="00592254" w:rsidRDefault="00592254" w:rsidP="00AC4DB8">
      <w:pPr>
        <w:ind w:left="5664" w:firstLine="708"/>
        <w:jc w:val="right"/>
        <w:rPr>
          <w:sz w:val="32"/>
          <w:szCs w:val="32"/>
          <w:lang w:val="uk-UA"/>
        </w:rPr>
      </w:pPr>
    </w:p>
    <w:p w:rsidR="00592254" w:rsidRDefault="00592254" w:rsidP="00AC4DB8">
      <w:pPr>
        <w:ind w:left="5664" w:firstLine="708"/>
        <w:jc w:val="right"/>
        <w:rPr>
          <w:sz w:val="32"/>
          <w:szCs w:val="32"/>
          <w:lang w:val="uk-UA"/>
        </w:rPr>
      </w:pPr>
    </w:p>
    <w:p w:rsidR="00592254" w:rsidRDefault="00592254" w:rsidP="00AC4DB8">
      <w:pPr>
        <w:ind w:left="5664" w:firstLine="708"/>
        <w:jc w:val="right"/>
        <w:rPr>
          <w:sz w:val="32"/>
          <w:szCs w:val="32"/>
          <w:lang w:val="uk-UA"/>
        </w:rPr>
      </w:pPr>
    </w:p>
    <w:p w:rsidR="00592254" w:rsidRDefault="00592254" w:rsidP="006A53BF">
      <w:pPr>
        <w:rPr>
          <w:sz w:val="32"/>
          <w:szCs w:val="32"/>
          <w:lang w:val="uk-UA"/>
        </w:rPr>
      </w:pPr>
    </w:p>
    <w:p w:rsidR="00592254" w:rsidRDefault="00592254" w:rsidP="006A53BF">
      <w:pPr>
        <w:ind w:left="566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592254" w:rsidRDefault="00592254" w:rsidP="006A53B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Розпорядження голови</w:t>
      </w:r>
    </w:p>
    <w:p w:rsidR="00592254" w:rsidRDefault="00592254" w:rsidP="006A53B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державної адміністрації</w:t>
      </w:r>
    </w:p>
    <w:p w:rsidR="00592254" w:rsidRPr="00C72CBC" w:rsidRDefault="00592254" w:rsidP="006A53B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_</w:t>
      </w:r>
      <w:r w:rsidRPr="00C72CBC">
        <w:rPr>
          <w:szCs w:val="28"/>
          <w:lang w:val="uk-UA"/>
        </w:rPr>
        <w:t xml:space="preserve">___________№______ </w:t>
      </w:r>
    </w:p>
    <w:p w:rsidR="00592254" w:rsidRDefault="00592254" w:rsidP="00AC4DB8">
      <w:pPr>
        <w:jc w:val="both"/>
        <w:rPr>
          <w:b/>
          <w:lang w:val="uk-UA"/>
        </w:rPr>
      </w:pPr>
    </w:p>
    <w:p w:rsidR="00592254" w:rsidRDefault="00592254" w:rsidP="00AC4DB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Структура</w:t>
      </w:r>
    </w:p>
    <w:p w:rsidR="00592254" w:rsidRDefault="00592254" w:rsidP="00AC4DB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та граничну чисельність працівників </w:t>
      </w:r>
      <w:r>
        <w:rPr>
          <w:lang w:val="uk-UA"/>
        </w:rPr>
        <w:t xml:space="preserve"> </w:t>
      </w:r>
      <w:r w:rsidRPr="00FA77E2">
        <w:rPr>
          <w:lang w:val="uk-UA"/>
        </w:rPr>
        <w:t>Берегівського районного територіальн</w:t>
      </w:r>
      <w:r>
        <w:rPr>
          <w:lang w:val="uk-UA"/>
        </w:rPr>
        <w:t>ого</w:t>
      </w:r>
      <w:r w:rsidRPr="00FA77E2">
        <w:rPr>
          <w:lang w:val="uk-UA"/>
        </w:rPr>
        <w:t xml:space="preserve"> центр соціального обслуговування (надання соціальних послуг)</w:t>
      </w:r>
      <w:r>
        <w:rPr>
          <w:lang w:val="uk-UA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335"/>
        <w:gridCol w:w="1666"/>
      </w:tblGrid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№ з/п</w:t>
            </w:r>
          </w:p>
        </w:tc>
        <w:tc>
          <w:tcPr>
            <w:tcW w:w="7335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 xml:space="preserve">Найменування </w:t>
            </w:r>
            <w:r>
              <w:rPr>
                <w:szCs w:val="28"/>
                <w:lang w:val="uk-UA"/>
              </w:rPr>
              <w:t>посади</w:t>
            </w:r>
          </w:p>
        </w:tc>
        <w:tc>
          <w:tcPr>
            <w:tcW w:w="1666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штатних одиниць</w:t>
            </w:r>
          </w:p>
        </w:tc>
      </w:tr>
      <w:tr w:rsidR="00592254" w:rsidRPr="002730BA" w:rsidTr="00BD395A">
        <w:tc>
          <w:tcPr>
            <w:tcW w:w="9648" w:type="dxa"/>
            <w:gridSpan w:val="3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 w:rsidRPr="00A4328C">
              <w:rPr>
                <w:b/>
                <w:bCs/>
                <w:szCs w:val="28"/>
                <w:lang w:val="uk-UA"/>
              </w:rPr>
              <w:t>Апарат центру</w:t>
            </w:r>
          </w:p>
        </w:tc>
      </w:tr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335" w:type="dxa"/>
          </w:tcPr>
          <w:p w:rsidR="00592254" w:rsidRPr="00D325F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666" w:type="dxa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335" w:type="dxa"/>
          </w:tcPr>
          <w:p w:rsidR="00592254" w:rsidRPr="00D325F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Інспектор з кадрів</w:t>
            </w:r>
          </w:p>
        </w:tc>
        <w:tc>
          <w:tcPr>
            <w:tcW w:w="1666" w:type="dxa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</w:t>
            </w:r>
          </w:p>
        </w:tc>
        <w:tc>
          <w:tcPr>
            <w:tcW w:w="1666" w:type="dxa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Провідний бухгалтер</w:t>
            </w:r>
          </w:p>
        </w:tc>
        <w:tc>
          <w:tcPr>
            <w:tcW w:w="1666" w:type="dxa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92254" w:rsidRPr="0030347B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335" w:type="dxa"/>
          </w:tcPr>
          <w:p w:rsidR="00592254" w:rsidRPr="00D325F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Водій легкового автомобіля</w:t>
            </w:r>
          </w:p>
        </w:tc>
        <w:tc>
          <w:tcPr>
            <w:tcW w:w="1666" w:type="dxa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92254" w:rsidRPr="0030347B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Сторож</w:t>
            </w:r>
          </w:p>
        </w:tc>
        <w:tc>
          <w:tcPr>
            <w:tcW w:w="1666" w:type="dxa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592254" w:rsidRPr="0030347B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66" w:type="dxa"/>
          </w:tcPr>
          <w:p w:rsidR="00592254" w:rsidRPr="00D325F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1,5</w:t>
            </w:r>
          </w:p>
        </w:tc>
      </w:tr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5" w:type="dxa"/>
          </w:tcPr>
          <w:p w:rsidR="00592254" w:rsidRPr="002730BA" w:rsidRDefault="00592254" w:rsidP="00BD395A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Всього</w:t>
            </w:r>
            <w:r>
              <w:rPr>
                <w:szCs w:val="28"/>
                <w:lang w:val="uk-UA"/>
              </w:rPr>
              <w:t>:</w:t>
            </w:r>
          </w:p>
        </w:tc>
        <w:tc>
          <w:tcPr>
            <w:tcW w:w="1666" w:type="dxa"/>
          </w:tcPr>
          <w:p w:rsidR="00592254" w:rsidRPr="00C000C4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  <w:r w:rsidRPr="00C000C4">
              <w:rPr>
                <w:b/>
                <w:szCs w:val="28"/>
                <w:lang w:val="uk-UA"/>
              </w:rPr>
              <w:t>,5</w:t>
            </w:r>
          </w:p>
        </w:tc>
      </w:tr>
      <w:tr w:rsidR="00592254" w:rsidRPr="00AF0CE1" w:rsidTr="00BD395A">
        <w:tc>
          <w:tcPr>
            <w:tcW w:w="9648" w:type="dxa"/>
            <w:gridSpan w:val="3"/>
          </w:tcPr>
          <w:p w:rsidR="00592254" w:rsidRPr="00A4328C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 w:rsidRPr="00A4328C">
              <w:rPr>
                <w:b/>
                <w:szCs w:val="28"/>
                <w:lang w:val="uk-UA"/>
              </w:rPr>
              <w:t xml:space="preserve">Відділення  соціальної допомоги </w:t>
            </w:r>
            <w:r>
              <w:rPr>
                <w:b/>
                <w:szCs w:val="28"/>
                <w:lang w:val="uk-UA"/>
              </w:rPr>
              <w:t>вдома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Завідувач відділення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Фахівець із соціальної допомоги вдома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335" w:type="dxa"/>
          </w:tcPr>
          <w:p w:rsidR="00592254" w:rsidRPr="008A564E" w:rsidRDefault="00592254" w:rsidP="00BD395A">
            <w:pPr>
              <w:rPr>
                <w:color w:val="000000"/>
                <w:shd w:val="clear" w:color="auto" w:fill="FFFFFF"/>
                <w:lang w:val="uk-UA"/>
              </w:rPr>
            </w:pPr>
            <w:r w:rsidRPr="008A564E">
              <w:rPr>
                <w:color w:val="000000"/>
                <w:shd w:val="clear" w:color="auto" w:fill="FFFFFF"/>
                <w:lang w:val="uk-UA"/>
              </w:rPr>
              <w:t>Соціальний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8A564E">
              <w:rPr>
                <w:color w:val="000000"/>
                <w:shd w:val="clear" w:color="auto" w:fill="FFFFFF"/>
                <w:lang w:val="uk-UA"/>
              </w:rPr>
              <w:t xml:space="preserve"> працівник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І категорії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335" w:type="dxa"/>
          </w:tcPr>
          <w:p w:rsidR="00592254" w:rsidRPr="008A564E" w:rsidRDefault="00592254" w:rsidP="00BD395A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Соціальний робітник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</w:tr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5" w:type="dxa"/>
          </w:tcPr>
          <w:p w:rsidR="00592254" w:rsidRPr="002730BA" w:rsidRDefault="00592254" w:rsidP="00BD395A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Всього</w:t>
            </w:r>
            <w:r>
              <w:rPr>
                <w:szCs w:val="28"/>
                <w:lang w:val="uk-UA"/>
              </w:rPr>
              <w:t>:</w:t>
            </w:r>
          </w:p>
        </w:tc>
        <w:tc>
          <w:tcPr>
            <w:tcW w:w="1666" w:type="dxa"/>
          </w:tcPr>
          <w:p w:rsidR="00592254" w:rsidRPr="00C000C4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38</w:t>
            </w:r>
          </w:p>
        </w:tc>
      </w:tr>
      <w:tr w:rsidR="00592254" w:rsidRPr="002730BA" w:rsidTr="00BD395A">
        <w:tc>
          <w:tcPr>
            <w:tcW w:w="9648" w:type="dxa"/>
            <w:gridSpan w:val="3"/>
          </w:tcPr>
          <w:p w:rsidR="00592254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Відділення  соціального супроводу сім`ї, дітей та молоді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Завідувач відділення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Педагог соціальний - фахівець із соціальної роботи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3342CB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335" w:type="dxa"/>
          </w:tcPr>
          <w:p w:rsidR="00592254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Соціальний  фахівець із соціальної роботи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335" w:type="dxa"/>
          </w:tcPr>
          <w:p w:rsidR="00592254" w:rsidRPr="002730BA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Психолог </w:t>
            </w:r>
            <w:r>
              <w:rPr>
                <w:color w:val="000000"/>
                <w:shd w:val="clear" w:color="auto" w:fill="FFFFFF"/>
              </w:rPr>
              <w:t>(практичний)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92254" w:rsidRPr="00AF0CE1" w:rsidTr="00BD395A">
        <w:tc>
          <w:tcPr>
            <w:tcW w:w="647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5" w:type="dxa"/>
          </w:tcPr>
          <w:p w:rsidR="00592254" w:rsidRDefault="00592254" w:rsidP="00BD395A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666" w:type="dxa"/>
          </w:tcPr>
          <w:p w:rsidR="00592254" w:rsidRPr="007D6E8D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</w:tr>
      <w:tr w:rsidR="00592254" w:rsidRPr="00A4328C" w:rsidTr="00BD395A">
        <w:tc>
          <w:tcPr>
            <w:tcW w:w="9648" w:type="dxa"/>
            <w:gridSpan w:val="3"/>
          </w:tcPr>
          <w:p w:rsidR="00592254" w:rsidRDefault="00592254" w:rsidP="00BD395A">
            <w:pPr>
              <w:jc w:val="center"/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A4328C">
              <w:rPr>
                <w:b/>
                <w:bCs/>
                <w:color w:val="000000"/>
                <w:szCs w:val="28"/>
                <w:shd w:val="clear" w:color="auto" w:fill="FFFFFF"/>
              </w:rPr>
              <w:t>Стаціонарн</w:t>
            </w:r>
            <w:r w:rsidRPr="00A4328C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е в</w:t>
            </w:r>
            <w:r w:rsidRPr="00A4328C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ідділення для постійного або тимчасового </w:t>
            </w:r>
          </w:p>
          <w:p w:rsidR="00592254" w:rsidRPr="00A4328C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 w:rsidRPr="00A4328C">
              <w:rPr>
                <w:b/>
                <w:bCs/>
                <w:color w:val="000000"/>
                <w:szCs w:val="28"/>
                <w:shd w:val="clear" w:color="auto" w:fill="FFFFFF"/>
              </w:rPr>
              <w:t>проживання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 xml:space="preserve"> с. Вари</w:t>
            </w:r>
          </w:p>
        </w:tc>
      </w:tr>
      <w:tr w:rsidR="00592254" w:rsidRPr="00A4328C" w:rsidTr="00BD395A">
        <w:tc>
          <w:tcPr>
            <w:tcW w:w="647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335" w:type="dxa"/>
          </w:tcPr>
          <w:p w:rsidR="00592254" w:rsidRPr="00A4328C" w:rsidRDefault="00592254" w:rsidP="00BD395A">
            <w:pPr>
              <w:rPr>
                <w:szCs w:val="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Заступник директора-з</w:t>
            </w:r>
            <w:r w:rsidRPr="00A4328C">
              <w:rPr>
                <w:color w:val="000000"/>
                <w:shd w:val="clear" w:color="auto" w:fill="FFFFFF"/>
              </w:rPr>
              <w:t>авідувач відділення</w:t>
            </w:r>
          </w:p>
        </w:tc>
        <w:tc>
          <w:tcPr>
            <w:tcW w:w="1666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4328C" w:rsidTr="00BD395A">
        <w:tc>
          <w:tcPr>
            <w:tcW w:w="647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335" w:type="dxa"/>
          </w:tcPr>
          <w:p w:rsidR="00592254" w:rsidRPr="00A4328C" w:rsidRDefault="00592254" w:rsidP="00BD395A">
            <w:pPr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A4328C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Лікар </w:t>
            </w:r>
            <w:r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– гер</w:t>
            </w:r>
            <w:r w:rsidRPr="00A4328C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іатр</w:t>
            </w:r>
          </w:p>
        </w:tc>
        <w:tc>
          <w:tcPr>
            <w:tcW w:w="1666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592254" w:rsidRPr="00A4328C" w:rsidTr="00BD395A">
        <w:tc>
          <w:tcPr>
            <w:tcW w:w="647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335" w:type="dxa"/>
          </w:tcPr>
          <w:p w:rsidR="00592254" w:rsidRPr="004C00B8" w:rsidRDefault="00592254" w:rsidP="00BD395A">
            <w:pPr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</w:t>
            </w:r>
            <w:r w:rsidRPr="00A4328C">
              <w:rPr>
                <w:color w:val="000000"/>
                <w:shd w:val="clear" w:color="auto" w:fill="FFFFFF"/>
              </w:rPr>
              <w:t>авідувач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господарством</w:t>
            </w:r>
          </w:p>
        </w:tc>
        <w:tc>
          <w:tcPr>
            <w:tcW w:w="1666" w:type="dxa"/>
          </w:tcPr>
          <w:p w:rsidR="00592254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4328C" w:rsidTr="00BD395A">
        <w:tc>
          <w:tcPr>
            <w:tcW w:w="647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335" w:type="dxa"/>
          </w:tcPr>
          <w:p w:rsidR="00592254" w:rsidRPr="00A4328C" w:rsidRDefault="00592254" w:rsidP="00BD395A">
            <w:pPr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A4328C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Медична сестра</w:t>
            </w:r>
          </w:p>
        </w:tc>
        <w:tc>
          <w:tcPr>
            <w:tcW w:w="1666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592254" w:rsidRPr="00A4328C" w:rsidTr="00BD395A">
        <w:tc>
          <w:tcPr>
            <w:tcW w:w="647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335" w:type="dxa"/>
          </w:tcPr>
          <w:p w:rsidR="00592254" w:rsidRPr="00A4328C" w:rsidRDefault="00592254" w:rsidP="00BD395A">
            <w:pPr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A4328C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Молодша медична сестра</w:t>
            </w:r>
          </w:p>
        </w:tc>
        <w:tc>
          <w:tcPr>
            <w:tcW w:w="1666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92254" w:rsidRPr="00A4328C" w:rsidTr="00BD395A">
        <w:tc>
          <w:tcPr>
            <w:tcW w:w="647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335" w:type="dxa"/>
          </w:tcPr>
          <w:p w:rsidR="00592254" w:rsidRPr="00A4328C" w:rsidRDefault="00592254" w:rsidP="00BD395A">
            <w:pPr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A4328C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Кухар </w:t>
            </w:r>
          </w:p>
        </w:tc>
        <w:tc>
          <w:tcPr>
            <w:tcW w:w="1666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92254" w:rsidRPr="00A4328C" w:rsidTr="00BD395A">
        <w:tc>
          <w:tcPr>
            <w:tcW w:w="647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335" w:type="dxa"/>
          </w:tcPr>
          <w:p w:rsidR="00592254" w:rsidRPr="00A4328C" w:rsidRDefault="00592254" w:rsidP="00BD395A">
            <w:pPr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A4328C">
              <w:rPr>
                <w:color w:val="000000"/>
                <w:shd w:val="clear" w:color="auto" w:fill="FFFFFF"/>
              </w:rPr>
              <w:t xml:space="preserve">Машиніст із прання та ремонту </w:t>
            </w:r>
            <w:r w:rsidRPr="00A4328C">
              <w:rPr>
                <w:color w:val="000000"/>
                <w:shd w:val="clear" w:color="auto" w:fill="FFFFFF"/>
                <w:lang w:val="uk-UA"/>
              </w:rPr>
              <w:t>білизни</w:t>
            </w:r>
          </w:p>
        </w:tc>
        <w:tc>
          <w:tcPr>
            <w:tcW w:w="1666" w:type="dxa"/>
          </w:tcPr>
          <w:p w:rsidR="00592254" w:rsidRPr="00A4328C" w:rsidRDefault="00592254" w:rsidP="00BD39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5" w:type="dxa"/>
          </w:tcPr>
          <w:p w:rsidR="00592254" w:rsidRPr="002730BA" w:rsidRDefault="00592254" w:rsidP="00BD395A">
            <w:pPr>
              <w:rPr>
                <w:szCs w:val="28"/>
                <w:lang w:val="uk-UA"/>
              </w:rPr>
            </w:pPr>
            <w:r w:rsidRPr="002730BA">
              <w:rPr>
                <w:szCs w:val="28"/>
                <w:lang w:val="uk-UA"/>
              </w:rPr>
              <w:t>Всього</w:t>
            </w:r>
            <w:r>
              <w:rPr>
                <w:szCs w:val="28"/>
                <w:lang w:val="uk-UA"/>
              </w:rPr>
              <w:t>:</w:t>
            </w:r>
          </w:p>
        </w:tc>
        <w:tc>
          <w:tcPr>
            <w:tcW w:w="1666" w:type="dxa"/>
          </w:tcPr>
          <w:p w:rsidR="00592254" w:rsidRPr="00C000C4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</w:tr>
      <w:tr w:rsidR="00592254" w:rsidRPr="002730BA" w:rsidTr="00BD395A">
        <w:tc>
          <w:tcPr>
            <w:tcW w:w="647" w:type="dxa"/>
          </w:tcPr>
          <w:p w:rsidR="00592254" w:rsidRPr="002730BA" w:rsidRDefault="00592254" w:rsidP="00BD395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35" w:type="dxa"/>
          </w:tcPr>
          <w:p w:rsidR="00592254" w:rsidRPr="002730BA" w:rsidRDefault="00592254" w:rsidP="00BD39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Всього:</w:t>
            </w:r>
          </w:p>
        </w:tc>
        <w:tc>
          <w:tcPr>
            <w:tcW w:w="1666" w:type="dxa"/>
          </w:tcPr>
          <w:p w:rsidR="00592254" w:rsidRPr="00C000C4" w:rsidRDefault="00592254" w:rsidP="00BD395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67,5</w:t>
            </w:r>
          </w:p>
        </w:tc>
      </w:tr>
    </w:tbl>
    <w:p w:rsidR="00592254" w:rsidRDefault="00592254"/>
    <w:sectPr w:rsidR="00592254" w:rsidSect="006F1D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DB8"/>
    <w:rsid w:val="00057B42"/>
    <w:rsid w:val="001E0738"/>
    <w:rsid w:val="002730BA"/>
    <w:rsid w:val="0030347B"/>
    <w:rsid w:val="003143F1"/>
    <w:rsid w:val="003342CB"/>
    <w:rsid w:val="00356A1F"/>
    <w:rsid w:val="00441BD7"/>
    <w:rsid w:val="00496B52"/>
    <w:rsid w:val="004C00B8"/>
    <w:rsid w:val="00567BC5"/>
    <w:rsid w:val="00592254"/>
    <w:rsid w:val="005B66B5"/>
    <w:rsid w:val="006A53BF"/>
    <w:rsid w:val="006B2AD9"/>
    <w:rsid w:val="006F1DB1"/>
    <w:rsid w:val="00702C77"/>
    <w:rsid w:val="007A2177"/>
    <w:rsid w:val="007D6E8D"/>
    <w:rsid w:val="008A564E"/>
    <w:rsid w:val="00930443"/>
    <w:rsid w:val="00A4328C"/>
    <w:rsid w:val="00AC4DB8"/>
    <w:rsid w:val="00AF0CE1"/>
    <w:rsid w:val="00B33A0F"/>
    <w:rsid w:val="00BB5E1D"/>
    <w:rsid w:val="00BD395A"/>
    <w:rsid w:val="00C000C4"/>
    <w:rsid w:val="00C45549"/>
    <w:rsid w:val="00C535BA"/>
    <w:rsid w:val="00C72CBC"/>
    <w:rsid w:val="00D325F4"/>
    <w:rsid w:val="00DF6A25"/>
    <w:rsid w:val="00EB3DB9"/>
    <w:rsid w:val="00EF1E82"/>
    <w:rsid w:val="00F1142B"/>
    <w:rsid w:val="00F23F21"/>
    <w:rsid w:val="00F61657"/>
    <w:rsid w:val="00FA77E2"/>
    <w:rsid w:val="00FD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B8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DB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1120</TotalTime>
  <Pages>2</Pages>
  <Words>371</Words>
  <Characters>2116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2019-12-09T13:26:00Z</cp:lastPrinted>
  <dcterms:created xsi:type="dcterms:W3CDTF">2019-12-09T12:43:00Z</dcterms:created>
  <dcterms:modified xsi:type="dcterms:W3CDTF">2020-01-13T07:37:00Z</dcterms:modified>
</cp:coreProperties>
</file>